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A42E8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21945">
        <w:rPr>
          <w:rFonts w:ascii="Times New Roman" w:hAnsi="Times New Roman" w:cs="Times New Roman"/>
          <w:sz w:val="24"/>
          <w:szCs w:val="24"/>
        </w:rPr>
        <w:t>администрации Кавалеровского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A42E8C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</w:t>
      </w:r>
      <w:bookmarkStart w:id="0" w:name="_GoBack"/>
      <w:bookmarkEnd w:id="0"/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A42E8C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</w:t>
      </w:r>
      <w:r w:rsidR="00A42E8C">
        <w:rPr>
          <w:rFonts w:ascii="Times New Roman" w:hAnsi="Times New Roman" w:cs="Times New Roman"/>
          <w:sz w:val="20"/>
          <w:szCs w:val="24"/>
        </w:rPr>
        <w:t>подведомственной</w:t>
      </w:r>
      <w:r w:rsidR="002F3C6C">
        <w:rPr>
          <w:rFonts w:ascii="Times New Roman" w:hAnsi="Times New Roman" w:cs="Times New Roman"/>
          <w:sz w:val="20"/>
          <w:szCs w:val="24"/>
        </w:rPr>
        <w:t xml:space="preserve">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A42E8C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A42E8C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321945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42E8C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F553"/>
  <w15:docId w15:val="{2C8328B9-1AAF-4806-888D-B56C086D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ORG_Spec1</cp:lastModifiedBy>
  <cp:revision>4</cp:revision>
  <cp:lastPrinted>2014-01-15T04:36:00Z</cp:lastPrinted>
  <dcterms:created xsi:type="dcterms:W3CDTF">2019-07-22T23:05:00Z</dcterms:created>
  <dcterms:modified xsi:type="dcterms:W3CDTF">2025-01-20T04:12:00Z</dcterms:modified>
</cp:coreProperties>
</file>